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B" w:rsidRDefault="00E4694C" w:rsidP="00ED7F43">
      <w:pPr>
        <w:rPr>
          <w:rFonts w:cs="Arial"/>
          <w:b/>
        </w:rPr>
      </w:pPr>
      <w:r>
        <w:rPr>
          <w:rFonts w:cs="Arial"/>
          <w:b/>
        </w:rPr>
        <w:t xml:space="preserve">Suggested City </w:t>
      </w:r>
      <w:r w:rsidR="00ED7F43">
        <w:rPr>
          <w:rFonts w:cs="Arial"/>
          <w:b/>
        </w:rPr>
        <w:t>Executive</w:t>
      </w:r>
      <w:r>
        <w:rPr>
          <w:rFonts w:cs="Arial"/>
          <w:b/>
        </w:rPr>
        <w:t xml:space="preserve"> Board</w:t>
      </w:r>
      <w:r w:rsidR="00ED7F43">
        <w:rPr>
          <w:rFonts w:cs="Arial"/>
          <w:b/>
        </w:rPr>
        <w:t xml:space="preserve"> response</w:t>
      </w:r>
      <w:r w:rsidR="00ED7F43" w:rsidRPr="00DE5736">
        <w:rPr>
          <w:rFonts w:cs="Arial"/>
          <w:b/>
        </w:rPr>
        <w:t xml:space="preserve"> </w:t>
      </w:r>
      <w:r>
        <w:rPr>
          <w:rFonts w:cs="Arial"/>
          <w:b/>
        </w:rPr>
        <w:t xml:space="preserve">to the recommendations of </w:t>
      </w:r>
      <w:r w:rsidR="00C97910">
        <w:rPr>
          <w:rFonts w:cs="Arial"/>
          <w:b/>
        </w:rPr>
        <w:t>the Scrutiny Committee</w:t>
      </w:r>
      <w:r>
        <w:rPr>
          <w:rFonts w:cs="Arial"/>
          <w:b/>
        </w:rPr>
        <w:t xml:space="preserve"> on </w:t>
      </w:r>
      <w:r w:rsidR="00C97910">
        <w:rPr>
          <w:rFonts w:cs="Arial"/>
          <w:b/>
        </w:rPr>
        <w:t>air quality</w:t>
      </w:r>
      <w:r>
        <w:rPr>
          <w:rFonts w:cs="Arial"/>
          <w:b/>
        </w:rPr>
        <w:t xml:space="preserve"> </w:t>
      </w:r>
      <w:r w:rsidR="0081179F">
        <w:rPr>
          <w:rFonts w:cs="Arial"/>
          <w:b/>
        </w:rPr>
        <w:t xml:space="preserve">provided by the Board Member for </w:t>
      </w:r>
      <w:r w:rsidR="00C97910">
        <w:rPr>
          <w:rFonts w:cs="Arial"/>
          <w:b/>
        </w:rPr>
        <w:t>A Clean Green Oxford</w:t>
      </w:r>
    </w:p>
    <w:p w:rsidR="0066079B" w:rsidRDefault="0066079B" w:rsidP="00ED7F43">
      <w:pPr>
        <w:rPr>
          <w:rFonts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6945"/>
      </w:tblGrid>
      <w:tr w:rsidR="00290F45" w:rsidRPr="00AC577F" w:rsidTr="00290F45">
        <w:tc>
          <w:tcPr>
            <w:tcW w:w="6062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Recommendation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179F" w:rsidRPr="00AC577F" w:rsidRDefault="0081179F" w:rsidP="00C97910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 xml:space="preserve">Agreed? 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1179F" w:rsidRPr="00AC577F" w:rsidRDefault="0081179F" w:rsidP="0036312A">
            <w:pPr>
              <w:rPr>
                <w:rFonts w:cs="Arial"/>
                <w:b/>
                <w:i/>
              </w:rPr>
            </w:pPr>
            <w:r w:rsidRPr="00AC577F">
              <w:rPr>
                <w:rFonts w:cs="Arial"/>
                <w:b/>
                <w:i/>
              </w:rPr>
              <w:t>Comment</w:t>
            </w: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Pr="00AC577F" w:rsidRDefault="00C97910" w:rsidP="0066079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C97910">
              <w:rPr>
                <w:rFonts w:cs="Arial"/>
              </w:rPr>
              <w:t xml:space="preserve"> That the City Council continues to seek to comply with the current EU air quality targets in the event that the UK Government chooses to introduce less-stringent targets after leaving the EU.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Pr="00AC577F" w:rsidRDefault="00C97910" w:rsidP="00C9791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C97910">
              <w:rPr>
                <w:rFonts w:cs="Arial"/>
              </w:rPr>
              <w:t xml:space="preserve"> That the City Council should promote and raise public awareness of initiatives to improve air quality in Oxford such as the Low Emissions Zone.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shd w:val="clear" w:color="auto" w:fill="auto"/>
          </w:tcPr>
          <w:p w:rsidR="0081179F" w:rsidRPr="00AC577F" w:rsidRDefault="00C97910" w:rsidP="00C9791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C97910">
              <w:rPr>
                <w:rFonts w:cs="Arial"/>
              </w:rPr>
              <w:t xml:space="preserve"> That the City Council gathers empirical evidence of the impacts of boat emissions on air quality and works in partnership with partners to identify solutions.</w:t>
            </w:r>
          </w:p>
        </w:tc>
        <w:tc>
          <w:tcPr>
            <w:tcW w:w="1276" w:type="dxa"/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shd w:val="clear" w:color="auto" w:fill="auto"/>
          </w:tcPr>
          <w:p w:rsidR="0081179F" w:rsidRPr="00AC577F" w:rsidRDefault="0081179F" w:rsidP="0036312A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C97910" w:rsidP="00C9791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C97910">
              <w:rPr>
                <w:rFonts w:cs="Arial"/>
              </w:rPr>
              <w:t xml:space="preserve"> That further consideration is given to whether tree planting should form part of the City Council’s approach to improving air quality in Oxford.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C97910" w:rsidP="00C9791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Pr="00C97910">
              <w:rPr>
                <w:rFonts w:cs="Arial"/>
              </w:rPr>
              <w:t xml:space="preserve"> That the City Council works with the Transport Authority in order to achieve air quality objective levels in the worst areas (e.g. St. Clements).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81179F" w:rsidP="0081179F">
            <w:pPr>
              <w:rPr>
                <w:rFonts w:cs="Arial"/>
              </w:rPr>
            </w:pPr>
          </w:p>
        </w:tc>
      </w:tr>
      <w:tr w:rsidR="00290F45" w:rsidRPr="00AC577F" w:rsidTr="00290F4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C97910" w:rsidP="00C97910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  <w:r w:rsidRPr="00C97910">
              <w:rPr>
                <w:rFonts w:cs="Arial"/>
              </w:rPr>
              <w:t xml:space="preserve"> That the City and County Council encourage shoppers to utilise sustainable methods of transport when the Westgate Shopping Centre reopens in autumn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360895" w:rsidP="0036312A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F" w:rsidRPr="00AC577F" w:rsidRDefault="0081179F" w:rsidP="0036312A">
            <w:pPr>
              <w:rPr>
                <w:rFonts w:cs="Arial"/>
              </w:rPr>
            </w:pPr>
          </w:p>
        </w:tc>
      </w:tr>
    </w:tbl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ED7F43" w:rsidRDefault="00ED7F43" w:rsidP="00ED7F43">
      <w:pPr>
        <w:ind w:left="1080"/>
        <w:rPr>
          <w:rFonts w:cs="Arial"/>
        </w:rPr>
      </w:pPr>
    </w:p>
    <w:p w:rsidR="008A22C6" w:rsidRPr="008A22C6" w:rsidRDefault="008A22C6" w:rsidP="008A22C6"/>
    <w:sectPr w:rsidR="008A22C6" w:rsidRPr="008A22C6" w:rsidSect="0081179F"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3"/>
    <w:rsid w:val="0007474A"/>
    <w:rsid w:val="000B4310"/>
    <w:rsid w:val="00101C17"/>
    <w:rsid w:val="0011346E"/>
    <w:rsid w:val="00290F45"/>
    <w:rsid w:val="003236B3"/>
    <w:rsid w:val="0034054D"/>
    <w:rsid w:val="00360895"/>
    <w:rsid w:val="004000D7"/>
    <w:rsid w:val="00504E43"/>
    <w:rsid w:val="00612FE5"/>
    <w:rsid w:val="0066079B"/>
    <w:rsid w:val="007908F4"/>
    <w:rsid w:val="0081179F"/>
    <w:rsid w:val="008A22C6"/>
    <w:rsid w:val="00A007AA"/>
    <w:rsid w:val="00B7537D"/>
    <w:rsid w:val="00C07F80"/>
    <w:rsid w:val="00C32C6A"/>
    <w:rsid w:val="00C97910"/>
    <w:rsid w:val="00E234D4"/>
    <w:rsid w:val="00E4694C"/>
    <w:rsid w:val="00ED7F43"/>
    <w:rsid w:val="00F75E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C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6A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D145-351D-4106-B9B0-588184C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3</cp:revision>
  <dcterms:created xsi:type="dcterms:W3CDTF">2016-12-07T13:04:00Z</dcterms:created>
  <dcterms:modified xsi:type="dcterms:W3CDTF">2016-12-12T10:48:00Z</dcterms:modified>
</cp:coreProperties>
</file>